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DD5F4" w14:textId="77777777" w:rsidR="00525D78" w:rsidRDefault="005B6C6A">
      <w:pPr>
        <w:pStyle w:val="BodyText"/>
        <w:rPr>
          <w:rFonts w:ascii="Times New Roman"/>
          <w:sz w:val="20"/>
        </w:rPr>
      </w:pPr>
      <w:r>
        <w:pict w14:anchorId="712CC568">
          <v:rect id="_x0000_s1062" style="position:absolute;margin-left:0;margin-top:829.2pt;width:595.3pt;height:12.7pt;z-index:15730176;mso-position-horizontal-relative:page;mso-position-vertical-relative:page" fillcolor="#63388f" stroked="f">
            <w10:wrap anchorx="page" anchory="page"/>
          </v:rect>
        </w:pict>
      </w:r>
      <w:r>
        <w:pict w14:anchorId="5D9E0D0F">
          <v:group id="_x0000_s1050" style="position:absolute;margin-left:0;margin-top:0;width:595.3pt;height:358.6pt;z-index:-15775232;mso-position-horizontal-relative:page;mso-position-vertical-relative:page" coordsize="11906,7172">
            <v:rect id="_x0000_s1061" style="position:absolute;width:11906;height:7172" fillcolor="#6f4997" stroked="f"/>
            <v:shape id="_x0000_s1060" style="position:absolute;left:5688;width:6217;height:5424" coordorigin="5689" coordsize="6217,5424" path="m6006,r-43,101l5937,167r-24,67l5889,301r-22,68l5846,438r-20,69l5807,577r-17,70l5774,717r-14,71l5746,860r-12,72l5724,1004r-9,73l5707,1150r-7,73l5695,1297r-3,75l5690,1446r-1,75l5690,1596r2,75l5695,1745r5,74l5707,1893r8,73l5724,2039r10,72l5746,2183r14,72l5774,2326r16,70l5807,2466r19,70l5846,2605r21,68l5889,2741r24,68l5937,2876r26,66l5990,3008r29,65l6048,3138r31,63l6111,3265r33,62l6178,3389r35,62l6249,3511r38,60l6325,3630r40,59l6405,3747r42,57l6489,3860r44,55l6577,3970r46,54l6670,4077r47,52l6765,4181r50,50l6865,4281r51,49l6968,4378r53,47l7075,4471r54,45l7185,4560r56,44l7298,4646r58,41l7415,4728r59,39l7534,4806r61,37l7657,4879r62,36l7782,4949r64,33l7911,5014r65,31l8041,5075r67,28l8175,5131r68,26l8311,5183r69,24l8449,5229r70,22l8590,5272r71,19l8732,5309r72,17l8877,5341r73,14l9023,5368r74,12l9172,5390r75,9l9322,5406r76,7l9474,5418r76,3l9627,5423r77,1l9781,5423r77,-2l9935,5418r76,-5l10087,5406r75,-7l10237,5390r74,-10l10385,5368r74,-13l10532,5341r72,-15l10676,5309r72,-18l10819,5272r71,-21l10960,5229r69,-22l11098,5183r68,-26l11234,5131r67,-28l11367,5075r66,-30l11498,5014r64,-32l11626,4949r63,-34l11752,4879r61,-36l11874,4806r32,-20l6006,xe" fillcolor="#74519b" stroked="f">
              <v:path arrowok="t"/>
            </v:shape>
            <v:shape id="_x0000_s1059" style="position:absolute;left:6046;width:5859;height:5077" coordorigin="6047" coordsize="5859,5077" path="m6398,r-49,105l6320,171r-27,66l6267,303r-24,68l6219,439r-21,68l6177,576r-19,70l6141,716r-16,71l6110,859r-13,71l6085,1003r-10,73l6067,1149r-8,73l6054,1297r-4,74l6047,1446r,75l6047,1597r3,75l6054,1746r5,74l6067,1894r8,73l6085,2040r12,72l6110,2184r15,72l6141,2326r17,71l6177,2466r21,70l6219,2604r24,68l6267,2739r26,67l6320,2872r29,66l6378,3003r31,64l6442,3130r33,63l6510,3254r36,62l6583,3376r39,60l6661,3494r41,58l6744,3610r43,56l6831,3721r45,55l6922,3830r48,52l7018,3934r50,51l7118,4035r51,49l7222,4132r53,47l7329,4225r56,45l7441,4314r57,43l7556,4399r59,40l7674,4479r61,38l7796,4555r62,36l7921,4626r64,34l8049,4692r65,32l8180,4754r67,29l8314,4811r68,26l8451,4862r69,24l8590,4908r71,21l8732,4949r72,19l8876,4985r73,15l9022,5015r74,12l9171,5039r74,10l9321,5057r76,7l9473,5069r77,4l9627,5075r77,1l9782,5075r77,-2l9936,5069r76,-5l10088,5057r75,-8l10238,5039r74,-12l10386,5015r74,-15l10533,4985r72,-17l10677,4949r71,-20l10818,4908r70,-22l10958,4862r68,-25l11094,4811r68,-28l11228,4754r66,-30l11359,4692r65,-32l11487,4626r63,-35l11612,4555r62,-38l11734,4479r60,-40l11853,4399r53,-38l6398,xe" fillcolor="#8669a8" stroked="f">
              <v:path arrowok="t"/>
            </v:shape>
            <v:shape id="_x0000_s1058" style="position:absolute;left:6352;width:5554;height:4780" coordorigin="6352" coordsize="5554,4780" path="m6739,r-32,62l6675,125r-30,64l6616,253r-28,66l6562,385r-25,66l6514,519r-22,68l6472,655r-19,70l6436,794r-16,71l6406,936r-12,71l6383,1079r-10,73l6366,1225r-6,73l6356,1372r-3,75l6352,1521r1,75l6356,1671r4,73l6366,1818r7,73l6383,1964r11,72l6406,2107r14,71l6436,2248r17,70l6472,2388r20,68l6514,2524r23,68l6562,2658r26,66l6616,2790r29,64l6675,2918r32,63l6740,3043r34,62l6810,3166r37,60l6885,3285r40,58l6965,3400r42,57l7051,3512r44,55l7140,3620r47,53l7235,3725r49,51l7334,3825r51,49l7437,3921r53,47l7545,4013r55,44l7656,4101r57,42l7771,4183r59,40l7890,4261r61,38l8012,4335r63,34l8138,4403r64,32l8267,4466r66,29l8399,4523r68,27l8535,4576r68,24l8673,4622r70,21l8813,4663r71,18l8956,4698r73,15l9102,4727r73,12l9249,4750r75,9l9399,4766r76,6l9551,4776r76,3l9704,4779r77,l9858,4776r76,-4l10009,4766r76,-7l10159,4750r74,-11l10307,4727r73,-14l10452,4698r72,-17l10595,4663r71,-20l10736,4622r69,-22l10874,4576r68,-26l11009,4523r67,-28l11141,4466r65,-31l11270,4403r64,-34l11396,4335r62,-36l11519,4261r60,-38l11638,4183r58,-40l11753,4101r56,-44l11864,4013r42,-35l6739,xe" fillcolor="#a18bbc" stroked="f">
              <v:path arrowok="t"/>
            </v:shape>
            <v:shape id="_x0000_s1057" style="position:absolute;left:6674;width:5232;height:4467" coordorigin="6674" coordsize="5232,4467" path="m7110,r-46,76l7029,137r-33,62l6964,263r-30,64l6905,391r-27,66l6853,524r-24,67l6807,659r-21,68l6767,796r-17,70l6734,937r-14,71l6708,1080r-10,72l6690,1225r-7,73l6678,1372r-3,75l6674,1521r1,75l6678,1671r5,74l6690,1818r8,73l6708,1963r12,72l6734,2106r16,71l6767,2247r19,69l6807,2384r22,68l6853,2519r25,67l6905,2651r29,65l6964,2780r32,63l7029,2906r35,61l7100,3028r38,59l7177,3146r40,58l7259,3261r43,55l7346,3371r46,54l7439,3477r48,52l7537,3579r50,49l7639,3676r53,47l7746,3769r55,44l7858,3856r57,42l7973,3939r60,39l8093,4016r61,36l8217,4087r63,34l8344,4153r65,31l8475,4214r67,28l8609,4268r69,25l8747,4316r69,22l8887,4358r71,18l9030,4393r73,15l9176,4422r74,11l9324,4443r75,8l9475,4458r76,4l9627,4465r77,1l9781,4465r77,-3l9934,4458r75,-7l10084,4443r75,-10l10233,4422r73,-14l10378,4393r72,-17l10522,4358r70,-20l10662,4316r69,-23l10799,4268r68,-26l10934,4214r66,-30l11065,4153r64,-32l11192,4087r62,-35l11316,4016r60,-38l11435,3939r59,-41l11551,3856r56,-43l11663,3769r54,-46l11770,3676r51,-48l11872,3579r34,-34l7110,xe" fillcolor="#c1b3d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7013;width:4892;height:4209">
              <v:imagedata r:id="rId4" o:title=""/>
            </v:shape>
            <v:shape id="_x0000_s1055" style="position:absolute;left:175;width:5227;height:1764" coordorigin="175" coordsize="5227,1764" path="m5402,l175,r17,43l219,108r29,65l279,236r32,63l345,361r36,60l418,481r38,59l496,597r42,57l581,709r44,55l671,817r47,52l767,920r50,50l868,1018r52,47l974,1111r55,45l1085,1199r57,42l1200,1281r59,39l1320,1357r61,36l1444,1428r63,33l1571,1492r66,30l1703,1551r67,26l1838,1602r69,23l1977,1647r70,20l2118,1685r72,16l2263,1715r73,13l2410,1739r75,9l2560,1755r75,4l2712,1762r76,1l2865,1762r76,-3l3017,1755r75,-7l3167,1739r74,-11l3314,1715r73,-14l3459,1685r71,-18l3600,1647r70,-22l3739,1602r68,-25l3874,1551r66,-29l4005,1492r65,-31l4133,1428r63,-35l4257,1357r61,-37l4377,1281r58,-40l4492,1199r56,-43l4603,1111r54,-46l4709,1018r51,-48l4810,920r49,-51l4906,817r46,-53l4996,709r43,-55l5080,597r41,-57l5159,481r37,-60l5232,361r34,-62l5298,236r31,-63l5358,108r27,-65l5402,xe" fillcolor="#74519b" stroked="f">
              <v:path arrowok="t"/>
            </v:shape>
            <v:shape id="_x0000_s1054" style="position:absolute;left:442;width:4693;height:1523" coordorigin="442" coordsize="4693,1523" path="m5135,l442,r21,47l493,112r32,63l559,238r36,61l633,360r39,59l713,477r43,57l800,590r46,54l893,697r49,52l992,799r52,49l1097,895r55,46l1208,986r57,43l1324,1070r59,40l1444,1148r62,37l1570,1220r64,33l1700,1284r66,30l1834,1342r68,26l1972,1392r70,22l2113,1434r72,18l2258,1468r74,14l2406,1494r75,10l2557,1512r77,6l2711,1521r77,1l2866,1521r77,-3l3020,1512r75,-8l3171,1494r74,-12l3319,1468r73,-16l3464,1434r71,-20l3605,1392r70,-24l3743,1342r68,-28l3877,1284r66,-31l4007,1220r63,-35l4133,1148r61,-38l4253,1070r59,-41l4369,986r56,-45l4480,895r53,-47l4585,799r50,-50l4684,697r47,-53l4777,590r44,-56l4864,477r41,-58l4944,360r38,-61l5018,238r34,-63l5084,112r30,-65l5135,xe" fillcolor="#8669a8" stroked="f">
              <v:path arrowok="t"/>
            </v:shape>
            <v:shape id="_x0000_s1053" style="position:absolute;left:673;width:4230;height:1316" coordorigin="674" coordsize="4230,1316" path="m4903,l674,r14,30l720,93r35,62l791,215r38,60l868,333r42,57l953,445r45,54l1044,552r49,51l1142,653r52,49l1247,748r54,46l1357,837r57,42l1472,920r60,38l1593,995r62,35l1719,1063r64,32l1849,1124r67,28l1984,1177r69,24l2123,1222r70,19l2265,1258r73,15l2411,1286r74,11l2560,1305r75,6l2712,1315r76,1l2865,1315r77,-4l3017,1305r75,-8l3166,1286r73,-13l3312,1258r72,-17l3454,1222r70,-21l3593,1177r68,-25l3728,1124r66,-29l3858,1063r64,-33l3984,995r61,-37l4105,920r58,-41l4220,837r56,-43l4330,748r53,-46l4435,653r49,-50l4533,552r46,-53l4624,445r43,-55l4709,333r39,-58l4786,215r36,-60l4857,93r32,-63l4903,xe" fillcolor="#a18bbc" stroked="f">
              <v:path arrowok="t"/>
            </v:shape>
            <v:shape id="_x0000_s1052" style="position:absolute;left:923;width:3731;height:1099" coordorigin="923" coordsize="3731,1099" path="m4654,l923,r13,24l972,86r37,59l1049,204r41,57l1134,317r45,54l1226,424r49,51l1326,524r53,48l1433,617r56,45l1546,704r59,40l1665,783r61,36l1789,854r65,32l1919,916r67,29l2054,970r69,24l2194,1016r71,19l2337,1051r73,14l2484,1077r75,9l2635,1093r76,4l2788,1098r78,-1l2942,1093r76,-7l3093,1077r74,-12l3240,1051r72,-16l3383,1016r71,-22l3523,970r68,-25l3657,916r66,-30l3787,854r63,-35l3912,783r60,-39l4031,704r57,-42l4144,617r54,-45l4251,524r50,-49l4350,424r48,-53l4443,317r44,-56l4528,204r40,-59l4605,86r36,-62l4654,xe" fillcolor="#c1b3d4" stroked="f">
              <v:path arrowok="t"/>
            </v:shape>
            <v:shape id="_x0000_s1051" style="position:absolute;left:1175;width:3210;height:920" coordorigin="1175" coordsize="3210,920" path="m4385,l1175,r24,40l1238,100r41,58l1322,215r46,55l1415,324r50,51l1516,424r54,48l1625,517r57,44l1740,602r60,39l1862,678r63,34l1990,744r66,30l2123,801r69,24l2262,847r71,19l2405,882r73,13l2552,906r76,8l2703,918r77,2l2857,918r76,-4l3008,906r74,-11l3155,882r72,-16l3298,847r70,-22l3437,801r67,-27l3570,744r65,-32l3698,678r62,-37l3820,602r59,-41l3935,517r56,-45l4044,424r51,-49l4145,324r47,-54l4238,215r43,-57l4322,100r39,-60l4385,xe" fillcolor="#6f4997" stroked="f">
              <v:path arrowok="t"/>
            </v:shape>
            <w10:wrap anchorx="page" anchory="page"/>
          </v:group>
        </w:pict>
      </w:r>
    </w:p>
    <w:p w14:paraId="1AB5ACD6" w14:textId="77777777" w:rsidR="00525D78" w:rsidRDefault="00525D78">
      <w:pPr>
        <w:pStyle w:val="BodyText"/>
        <w:rPr>
          <w:rFonts w:ascii="Times New Roman"/>
          <w:sz w:val="20"/>
        </w:rPr>
      </w:pPr>
    </w:p>
    <w:p w14:paraId="46B45440" w14:textId="77777777" w:rsidR="00525D78" w:rsidRDefault="00525D78">
      <w:pPr>
        <w:pStyle w:val="BodyText"/>
        <w:rPr>
          <w:rFonts w:ascii="Times New Roman"/>
          <w:sz w:val="20"/>
        </w:rPr>
      </w:pPr>
    </w:p>
    <w:p w14:paraId="0F10F22C" w14:textId="77777777" w:rsidR="00525D78" w:rsidRDefault="00525D78">
      <w:pPr>
        <w:pStyle w:val="BodyText"/>
        <w:rPr>
          <w:rFonts w:ascii="Times New Roman"/>
          <w:sz w:val="20"/>
        </w:rPr>
      </w:pPr>
    </w:p>
    <w:p w14:paraId="18272A13" w14:textId="77777777" w:rsidR="00525D78" w:rsidRDefault="00525D78">
      <w:pPr>
        <w:pStyle w:val="BodyText"/>
        <w:rPr>
          <w:rFonts w:ascii="Times New Roman"/>
          <w:sz w:val="20"/>
        </w:rPr>
      </w:pPr>
    </w:p>
    <w:p w14:paraId="3185D533" w14:textId="77777777" w:rsidR="00525D78" w:rsidRDefault="00525D78">
      <w:pPr>
        <w:pStyle w:val="BodyText"/>
        <w:rPr>
          <w:rFonts w:ascii="Times New Roman"/>
          <w:sz w:val="20"/>
        </w:rPr>
      </w:pPr>
    </w:p>
    <w:p w14:paraId="7650C523" w14:textId="77777777" w:rsidR="00525D78" w:rsidRDefault="00525D78">
      <w:pPr>
        <w:pStyle w:val="BodyText"/>
        <w:rPr>
          <w:rFonts w:ascii="Times New Roman"/>
          <w:sz w:val="20"/>
        </w:rPr>
      </w:pPr>
    </w:p>
    <w:p w14:paraId="13A7D816" w14:textId="77777777" w:rsidR="00525D78" w:rsidRDefault="00525D78">
      <w:pPr>
        <w:pStyle w:val="BodyText"/>
        <w:rPr>
          <w:rFonts w:ascii="Times New Roman"/>
          <w:sz w:val="20"/>
        </w:rPr>
      </w:pPr>
    </w:p>
    <w:p w14:paraId="29198DF3" w14:textId="77777777" w:rsidR="00525D78" w:rsidRDefault="00525D78">
      <w:pPr>
        <w:pStyle w:val="BodyText"/>
        <w:rPr>
          <w:rFonts w:ascii="Times New Roman"/>
          <w:sz w:val="20"/>
        </w:rPr>
      </w:pPr>
    </w:p>
    <w:p w14:paraId="54676178" w14:textId="77777777" w:rsidR="00525D78" w:rsidRDefault="00525D78">
      <w:pPr>
        <w:pStyle w:val="BodyText"/>
        <w:rPr>
          <w:rFonts w:ascii="Times New Roman"/>
          <w:sz w:val="20"/>
        </w:rPr>
      </w:pPr>
    </w:p>
    <w:p w14:paraId="1D13094B" w14:textId="77777777" w:rsidR="00525D78" w:rsidRDefault="00525D78">
      <w:pPr>
        <w:pStyle w:val="BodyText"/>
        <w:rPr>
          <w:rFonts w:ascii="Times New Roman"/>
          <w:sz w:val="20"/>
        </w:rPr>
      </w:pPr>
    </w:p>
    <w:p w14:paraId="7E584DC5" w14:textId="77777777" w:rsidR="00525D78" w:rsidRDefault="00525D78">
      <w:pPr>
        <w:pStyle w:val="BodyText"/>
        <w:rPr>
          <w:rFonts w:ascii="Times New Roman"/>
          <w:sz w:val="20"/>
        </w:rPr>
      </w:pPr>
    </w:p>
    <w:p w14:paraId="1CAC825E" w14:textId="77777777" w:rsidR="00525D78" w:rsidRDefault="00525D78">
      <w:pPr>
        <w:pStyle w:val="BodyText"/>
        <w:spacing w:before="7"/>
        <w:rPr>
          <w:rFonts w:ascii="Times New Roman"/>
          <w:sz w:val="28"/>
        </w:rPr>
      </w:pPr>
    </w:p>
    <w:p w14:paraId="2112171C" w14:textId="77777777" w:rsidR="00CD6A4F" w:rsidRDefault="00CD6A4F" w:rsidP="00CD6A4F">
      <w:pPr>
        <w:pStyle w:val="BodyText"/>
        <w:bidi/>
        <w:spacing w:before="543" w:line="228" w:lineRule="auto"/>
        <w:ind w:left="2898"/>
        <w:rPr>
          <w:rFonts w:ascii="Trebuchet MS" w:eastAsia="Trebuchet MS" w:hAnsi="Trebuchet MS" w:cs="Times New Roman"/>
          <w:b/>
          <w:bCs/>
          <w:color w:val="FFFFFF"/>
          <w:w w:val="65"/>
          <w:sz w:val="128"/>
          <w:szCs w:val="128"/>
        </w:rPr>
      </w:pPr>
      <w:r w:rsidRPr="00CD6A4F">
        <w:rPr>
          <w:rFonts w:ascii="Trebuchet MS" w:eastAsia="Trebuchet MS" w:hAnsi="Trebuchet MS" w:cs="Times New Roman"/>
          <w:b/>
          <w:bCs/>
          <w:color w:val="FFFFFF"/>
          <w:w w:val="65"/>
          <w:sz w:val="128"/>
          <w:szCs w:val="128"/>
          <w:rtl/>
        </w:rPr>
        <w:t>هل أنت أو أي شخص تعرفه يتعرض للإساءة أو الإهمال؟</w:t>
      </w:r>
    </w:p>
    <w:p w14:paraId="4E0D412C" w14:textId="77777777" w:rsidR="00CD6A4F" w:rsidRDefault="00CD6A4F" w:rsidP="00CD6A4F">
      <w:pPr>
        <w:pStyle w:val="BodyText"/>
        <w:bidi/>
        <w:spacing w:before="543" w:line="228" w:lineRule="auto"/>
        <w:rPr>
          <w:color w:val="63388F"/>
        </w:rPr>
      </w:pPr>
    </w:p>
    <w:p w14:paraId="6D8A1112" w14:textId="77777777" w:rsidR="00CD6A4F" w:rsidRPr="00CD6A4F" w:rsidRDefault="00CD6A4F" w:rsidP="00CD6A4F">
      <w:pPr>
        <w:pStyle w:val="BodyText"/>
        <w:bidi/>
        <w:spacing w:before="543" w:line="228" w:lineRule="auto"/>
        <w:rPr>
          <w:rFonts w:asciiTheme="majorBidi" w:hAnsiTheme="majorBidi" w:cstheme="majorBidi"/>
          <w:color w:val="63388F"/>
        </w:rPr>
      </w:pPr>
      <w:r w:rsidRPr="00CD6A4F">
        <w:rPr>
          <w:rFonts w:asciiTheme="majorBidi" w:hAnsiTheme="majorBidi" w:cstheme="majorBidi"/>
          <w:color w:val="63388F"/>
          <w:rtl/>
        </w:rPr>
        <w:t>إذا كنت أنت أو الشخص الذي تشعر بالقلق عليه تبلغ من العمر 18 عامًا أو أكثر وتعاني من إعاقة في التعلم أو إعاقة جسدية أو مشكلة تتعلق بالصحة العقلية أو أنك كبير في السن، فيمكنك الحصول على الدعم والمشورة.</w:t>
      </w:r>
    </w:p>
    <w:p w14:paraId="64BDC271" w14:textId="77777777" w:rsidR="00525D78" w:rsidRPr="00CD6A4F" w:rsidRDefault="00CD6A4F" w:rsidP="00CD6A4F">
      <w:pPr>
        <w:bidi/>
        <w:spacing w:before="355"/>
        <w:rPr>
          <w:rFonts w:asciiTheme="majorBidi" w:hAnsiTheme="majorBidi" w:cstheme="majorBidi"/>
          <w:bCs/>
          <w:sz w:val="40"/>
          <w:rtl/>
        </w:rPr>
      </w:pPr>
      <w:r>
        <w:rPr>
          <w:b/>
          <w:color w:val="ED6E24"/>
          <w:sz w:val="40"/>
        </w:rPr>
        <w:t xml:space="preserve">  </w:t>
      </w:r>
      <w:r w:rsidRPr="00CD6A4F">
        <w:rPr>
          <w:rFonts w:asciiTheme="majorBidi" w:hAnsiTheme="majorBidi" w:cstheme="majorBidi"/>
          <w:bCs/>
          <w:color w:val="ED6E24"/>
          <w:sz w:val="72"/>
          <w:szCs w:val="40"/>
          <w:rtl/>
        </w:rPr>
        <w:t>الاتصال</w:t>
      </w:r>
    </w:p>
    <w:p w14:paraId="5ED96043" w14:textId="77777777" w:rsidR="00525D78" w:rsidRDefault="00CD6A4F" w:rsidP="00CD6A4F">
      <w:pPr>
        <w:bidi/>
        <w:spacing w:before="57" w:line="471" w:lineRule="exact"/>
        <w:rPr>
          <w:b/>
          <w:sz w:val="40"/>
        </w:rPr>
      </w:pPr>
      <w:r w:rsidRPr="00CD6A4F">
        <w:rPr>
          <w:rFonts w:asciiTheme="majorBidi" w:hAnsiTheme="majorBidi" w:cstheme="majorBidi"/>
          <w:color w:val="63388F"/>
          <w:sz w:val="72"/>
          <w:szCs w:val="40"/>
          <w:rtl/>
        </w:rPr>
        <w:t>خدمة الرعاية الاجتماعية للكبال على</w:t>
      </w:r>
      <w:r w:rsidRPr="00CD6A4F">
        <w:rPr>
          <w:rFonts w:hint="cs"/>
          <w:color w:val="63388F"/>
          <w:sz w:val="72"/>
          <w:szCs w:val="40"/>
          <w:rtl/>
        </w:rPr>
        <w:t xml:space="preserve"> </w:t>
      </w:r>
      <w:r w:rsidR="00240647">
        <w:rPr>
          <w:b/>
          <w:color w:val="ED6E24"/>
          <w:sz w:val="40"/>
        </w:rPr>
        <w:t>02476833003</w:t>
      </w:r>
    </w:p>
    <w:p w14:paraId="544EC3CE" w14:textId="77777777" w:rsidR="00525D78" w:rsidRDefault="00CD6A4F" w:rsidP="00CD6A4F">
      <w:pPr>
        <w:bidi/>
        <w:spacing w:line="471" w:lineRule="exact"/>
        <w:rPr>
          <w:b/>
          <w:sz w:val="40"/>
        </w:rPr>
      </w:pPr>
      <w:r w:rsidRPr="00CD6A4F">
        <w:rPr>
          <w:rFonts w:asciiTheme="majorBidi" w:hAnsiTheme="majorBidi" w:cstheme="majorBidi" w:hint="cs"/>
          <w:color w:val="63388F"/>
          <w:sz w:val="72"/>
          <w:szCs w:val="40"/>
          <w:rtl/>
        </w:rPr>
        <w:t xml:space="preserve">لو البريد الالكتروني   </w:t>
      </w:r>
      <w:hyperlink r:id="rId5">
        <w:r w:rsidR="00240647">
          <w:rPr>
            <w:b/>
            <w:color w:val="ED6E24"/>
            <w:sz w:val="40"/>
          </w:rPr>
          <w:t>ascdirect@coventry.gov.uk</w:t>
        </w:r>
      </w:hyperlink>
    </w:p>
    <w:p w14:paraId="6CBA8B07" w14:textId="77777777" w:rsidR="00525D78" w:rsidRDefault="00CD6A4F" w:rsidP="00EB12FF">
      <w:pPr>
        <w:bidi/>
        <w:spacing w:before="257" w:line="228" w:lineRule="auto"/>
        <w:rPr>
          <w:b/>
          <w:sz w:val="40"/>
        </w:rPr>
      </w:pPr>
      <w:r w:rsidRPr="00CD6A4F">
        <w:rPr>
          <w:rFonts w:asciiTheme="majorBidi" w:hAnsiTheme="majorBidi" w:cstheme="majorBidi"/>
          <w:b/>
          <w:color w:val="ED6E24"/>
          <w:sz w:val="72"/>
          <w:szCs w:val="40"/>
          <w:rtl/>
        </w:rPr>
        <w:t>في حالة الطوارء اتصل على الرقم</w:t>
      </w:r>
      <w:r w:rsidR="00240647" w:rsidRPr="00CD6A4F">
        <w:rPr>
          <w:rFonts w:asciiTheme="majorBidi" w:hAnsiTheme="majorBidi" w:cstheme="majorBidi"/>
          <w:color w:val="ED6E24"/>
          <w:sz w:val="200"/>
          <w:szCs w:val="72"/>
        </w:rPr>
        <w:t xml:space="preserve"> </w:t>
      </w:r>
      <w:r w:rsidRPr="00CD6A4F">
        <w:rPr>
          <w:rFonts w:asciiTheme="majorBidi" w:hAnsiTheme="majorBidi" w:cstheme="majorBidi"/>
          <w:b/>
          <w:color w:val="ED6E24"/>
          <w:sz w:val="72"/>
          <w:szCs w:val="40"/>
          <w:rtl/>
        </w:rPr>
        <w:t xml:space="preserve">999 او </w:t>
      </w:r>
      <w:r w:rsidR="00EB12FF">
        <w:rPr>
          <w:rFonts w:asciiTheme="majorBidi" w:hAnsiTheme="majorBidi" w:cstheme="majorBidi" w:hint="cs"/>
          <w:color w:val="63388F"/>
          <w:sz w:val="72"/>
          <w:szCs w:val="40"/>
          <w:rtl/>
        </w:rPr>
        <w:t>في الحالات الطارئة اتصل بالشرطة على الرقم 101</w:t>
      </w:r>
      <w:r w:rsidRPr="00CD6A4F">
        <w:rPr>
          <w:rFonts w:asciiTheme="majorBidi" w:hAnsiTheme="majorBidi" w:cstheme="majorBidi"/>
          <w:b/>
          <w:color w:val="ED6E24"/>
          <w:sz w:val="72"/>
          <w:szCs w:val="40"/>
          <w:rtl/>
        </w:rPr>
        <w:t xml:space="preserve"> </w:t>
      </w:r>
    </w:p>
    <w:p w14:paraId="4B74798A" w14:textId="77777777" w:rsidR="00525D78" w:rsidRPr="00CD6A4F" w:rsidRDefault="00240647" w:rsidP="00CD6A4F">
      <w:pPr>
        <w:pStyle w:val="BodyText"/>
        <w:bidi/>
        <w:spacing w:before="543" w:line="228" w:lineRule="auto"/>
        <w:rPr>
          <w:rFonts w:asciiTheme="majorBidi" w:hAnsiTheme="majorBidi" w:cstheme="majorBidi"/>
          <w:color w:val="63388F"/>
        </w:rPr>
      </w:pPr>
      <w:r w:rsidRPr="00CD6A4F">
        <w:rPr>
          <w:rFonts w:asciiTheme="majorBidi" w:hAnsiTheme="majorBidi" w:cstheme="majorBidi"/>
          <w:noProof/>
          <w:color w:val="63388F"/>
        </w:rPr>
        <w:drawing>
          <wp:anchor distT="0" distB="0" distL="0" distR="0" simplePos="0" relativeHeight="15729664" behindDoc="0" locked="0" layoutInCell="1" allowOverlap="1" wp14:anchorId="1367D00B" wp14:editId="10A4F670">
            <wp:simplePos x="0" y="0"/>
            <wp:positionH relativeFrom="page">
              <wp:posOffset>530999</wp:posOffset>
            </wp:positionH>
            <wp:positionV relativeFrom="paragraph">
              <wp:posOffset>204321</wp:posOffset>
            </wp:positionV>
            <wp:extent cx="1059500" cy="64384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6" cstate="print"/>
                    <a:stretch>
                      <a:fillRect/>
                    </a:stretch>
                  </pic:blipFill>
                  <pic:spPr>
                    <a:xfrm>
                      <a:off x="0" y="0"/>
                      <a:ext cx="1059500" cy="643845"/>
                    </a:xfrm>
                    <a:prstGeom prst="rect">
                      <a:avLst/>
                    </a:prstGeom>
                  </pic:spPr>
                </pic:pic>
              </a:graphicData>
            </a:graphic>
          </wp:anchor>
        </w:drawing>
      </w:r>
      <w:r w:rsidR="00CD6A4F" w:rsidRPr="00CD6A4F">
        <w:rPr>
          <w:rFonts w:asciiTheme="majorBidi" w:hAnsiTheme="majorBidi" w:cstheme="majorBidi"/>
          <w:color w:val="63388F"/>
          <w:rtl/>
        </w:rPr>
        <w:t>لمزيد من المعلومات حول حماية البالغين، قم بزيارة</w:t>
      </w:r>
    </w:p>
    <w:p w14:paraId="4E676F7C" w14:textId="77777777" w:rsidR="00525D78" w:rsidRDefault="005B6C6A">
      <w:pPr>
        <w:spacing w:before="54"/>
        <w:ind w:left="2898"/>
        <w:rPr>
          <w:b/>
          <w:sz w:val="36"/>
        </w:rPr>
      </w:pPr>
      <w:r>
        <w:pict w14:anchorId="238EE242">
          <v:group id="_x0000_s1035" style="position:absolute;left:0;text-align:left;margin-left:34.6pt;margin-top:55.65pt;width:94.4pt;height:59.5pt;z-index:-15728640;mso-wrap-distance-left:0;mso-wrap-distance-right:0;mso-position-horizontal-relative:page" coordorigin="692,1113" coordsize="1888,1190">
            <v:shape id="_x0000_s1046" style="position:absolute;left:691;top:1979;width:321;height:324" coordorigin="692,1979" coordsize="321,324" path="m855,1979r-65,12l738,2025r-34,52l692,2141r12,64l738,2256r52,34l855,2302r58,-9l960,2265r34,-43l1012,2167r-87,l915,2190r-15,18l879,2219r-24,4l825,2217r-24,-17l785,2174r-5,-33l785,2108r16,-26l825,2065r30,-7l878,2062r20,11l914,2089r11,21l1011,2110r-19,-53l958,2016r-46,-27l855,1979xe" fillcolor="#347ec1" stroked="f">
              <v:fill opacity="62915f"/>
              <v:path arrowok="t"/>
            </v:shape>
            <v:shape id="_x0000_s1045" style="position:absolute;left:971;top:1979;width:339;height:324" coordorigin="972,1979" coordsize="339,324" o:spt="100" adj="0,,0" path="m1141,1979r-68,12l1020,2025r-36,51l972,2141r12,65l1020,2257r53,33l1141,2302r68,-12l1263,2257r23,-33l1141,2224r-32,-7l1083,2200r-17,-26l1060,2141r6,-33l1083,2081r26,-17l1141,2058r145,l1263,2025r-54,-34l1141,1979xm1286,2058r-145,l1174,2064r25,17l1216,2108r6,33l1216,2174r-17,26l1174,2217r-33,7l1286,2224r12,-18l1310,2141r-12,-65l1286,2058xe" fillcolor="#5cba47" stroked="f">
              <v:fill opacity="58982f"/>
              <v:stroke joinstyle="round"/>
              <v:formulas/>
              <v:path arrowok="t" o:connecttype="segments"/>
            </v:shape>
            <v:shape id="_x0000_s1044" style="position:absolute;left:1225;top:1986;width:318;height:308" coordorigin="1225,1987" coordsize="318,308" path="m1543,1987r-97,l1385,2178r-63,-191l1225,1987r121,308l1425,2295r118,-308xe" fillcolor="#c7982a" stroked="f">
              <v:fill opacity="55049f"/>
              <v:path arrowok="t"/>
            </v:shape>
            <v:shape id="_x0000_s1043" style="position:absolute;left:1651;top:1986;width:275;height:308" coordorigin="1652,1987" coordsize="275,308" path="m1926,1987r-82,l1844,2148,1726,1987r-74,l1652,2295r82,l1734,2128r122,167l1926,2295r,-308xe" fillcolor="#d4224e" stroked="f">
              <v:fill opacity="58982f"/>
              <v:path arrowok="t"/>
            </v:shape>
            <v:shape id="_x0000_s1042" style="position:absolute;left:1885;top:1986;width:253;height:308" coordorigin="1885,1987" coordsize="253,308" path="m2137,1987r-252,l1885,2063r84,l1969,2295r85,l2054,2063r83,l2137,1987xe" fillcolor="#d4732b" stroked="f">
              <v:fill opacity="58982f"/>
              <v:path arrowok="t"/>
            </v:shape>
            <v:shape id="_x0000_s1041" style="position:absolute;left:2278;top:1986;width:301;height:308" coordorigin="2279,1987" coordsize="301,308" path="m2579,1987r-94,l2429,2098r-56,-111l2279,1987r107,187l2386,2295r86,l2472,2174r107,-187xe" fillcolor="#16ac82" stroked="f">
              <v:fill opacity="58982f"/>
              <v:path arrowok="t"/>
            </v:shape>
            <v:shape id="_x0000_s1040" style="position:absolute;left:2111;top:1986;width:261;height:308" coordorigin="2112,1987" coordsize="261,308" o:spt="100" adj="0,,0" path="m2245,1987r-133,l2112,2295r84,l2196,2200r124,l2311,2183r20,-16l2346,2147r8,-18l2196,2129r,-67l2353,2062r-2,-10l2327,2017r-36,-22l2245,1987xm2320,2200r-93,l2277,2295r95,l2320,2200xm2353,2062r-118,l2251,2065r12,7l2270,2082r3,14l2270,2109r-7,11l2251,2127r-16,2l2354,2129r2,-6l2359,2096r-6,-34xe" fillcolor="#347ec1" stroked="f">
              <v:fill opacity="51772f"/>
              <v:stroke joinstyle="round"/>
              <v:formulas/>
              <v:path arrowok="t" o:connecttype="segments"/>
            </v:shape>
            <v:shape id="_x0000_s1039" style="position:absolute;left:1486;top:1986;width:201;height:308" coordorigin="1487,1987" coordsize="201,308" path="m1687,2221r-116,l1571,2175r101,l1672,2105r-101,l1571,2061r113,l1684,1987r-197,l1487,2061r,44l1487,2175r,46l1487,2295r200,l1687,2221xe" fillcolor="#84489c" stroked="f">
              <v:fill opacity="55049f"/>
              <v:path arrowok="t"/>
            </v:shape>
            <v:shape id="_x0000_s1038" style="position:absolute;left:691;top:1112;width:857;height:819" coordorigin="692,1113" coordsize="857,819" o:spt="100" adj="0,,0" path="m1121,1113r-81,6l966,1137r-67,29l839,1205r-51,48l748,1310r-31,64l698,1445r-6,77l698,1599r19,71l748,1734r40,57l839,1839r60,39l966,1907r74,18l1121,1931r81,-6l1276,1907r67,-29l1402,1839r51,-48l1493,1734r2,-3l1121,1731r-67,-10l997,1693r-43,-45l925,1590r-10,-68l925,1454r29,-58l997,1351r57,-28l1121,1313r374,l1493,1310r-40,-57l1402,1205r-59,-39l1276,1137r-75,-18l1121,1113xm1495,1313r-374,l1188,1323r56,28l1288,1396r28,57l1325,1522r-9,69l1288,1648r-44,45l1188,1721r-67,10l1495,1731r29,-61l1542,1599r7,-77l1542,1445r-18,-71l1495,1313xe" fillcolor="#d92549" stroked="f">
              <v:fill opacity="62915f"/>
              <v:stroke joinstyle="round"/>
              <v:formulas/>
              <v:path arrowok="t" o:connecttype="segments"/>
            </v:shape>
            <v:shape id="_x0000_s1037" style="position:absolute;left:1437;top:1120;width:695;height:779" coordorigin="1438,1121" coordsize="695,779" path="m2133,1121r-208,l1925,1529,1626,1121r-188,l1438,1899r208,l1646,1477r309,422l2133,1899r,-778xe" fillcolor="#d4732b" stroked="f">
              <v:fill opacity="60292f"/>
              <v:path arrowok="t"/>
            </v:shape>
            <v:shape id="_x0000_s1036" style="position:absolute;left:2069;top:1120;width:508;height:778" coordorigin="2069,1121" coordsize="508,778" path="m2577,1713r-294,l2283,1597r256,l2539,1421r-256,l2283,1307r284,l2567,1121r-498,l2069,1307r,114l2069,1597r,116l2069,1899r508,l2577,1713xe" fillcolor="#48a146" stroked="f">
              <v:fill opacity="60948f"/>
              <v:path arrowok="t"/>
            </v:shape>
            <w10:wrap type="topAndBottom" anchorx="page"/>
          </v:group>
        </w:pict>
      </w:r>
      <w:r>
        <w:pict w14:anchorId="3B8AC0F7">
          <v:group id="_x0000_s1026" style="position:absolute;left:0;text-align:left;margin-left:166.55pt;margin-top:29.85pt;width:392.2pt;height:105.05pt;z-index:-15728128;mso-wrap-distance-left:0;mso-wrap-distance-right:0;mso-position-horizontal-relative:page" coordorigin="3331,597" coordsize="7844,2101">
            <v:line id="_x0000_s1034" style="position:absolute" from="3341,994" to="3341,2361" strokecolor="#231f20" strokeweight="1pt">
              <v:stroke dashstyle="dot"/>
            </v:line>
            <v:line id="_x0000_s1033" style="position:absolute" from="3381,2381" to="10186,2381" strokecolor="#231f20" strokeweight="1pt">
              <v:stroke dashstyle="dot"/>
            </v:line>
            <v:line id="_x0000_s1032" style="position:absolute" from="10206,2341" to="10206,974" strokecolor="#231f20" strokeweight="1pt">
              <v:stroke dashstyle="dot"/>
            </v:line>
            <v:line id="_x0000_s1031" style="position:absolute" from="10166,954" to="3361,954" strokecolor="#231f20" strokeweight="1pt">
              <v:stroke dashstyle="dot"/>
            </v:line>
            <v:shape id="_x0000_s1030" style="position:absolute;left:3340;top:954;width:6866;height:1427" coordorigin="3341,954" coordsize="6866,1427" o:spt="100" adj="0,,0" path="m3341,2381r,m10206,2381r,m10206,954r,m3341,954r,e" filled="f" strokecolor="#231f20" strokeweight="1pt">
              <v:stroke joinstyle="round"/>
              <v:formulas/>
              <v:path arrowok="t" o:connecttype="segments"/>
            </v:shape>
            <v:shape id="_x0000_s1029" type="#_x0000_t75" style="position:absolute;left:9130;top:637;width:2023;height:2023">
              <v:imagedata r:id="rId7" o:title=""/>
            </v:shape>
            <v:shape id="_x0000_s1028" style="position:absolute;left:9110;top:617;width:2045;height:2061" coordorigin="9110,617" coordsize="2045,2061" path="m9350,617r-76,12l9208,664r-52,51l9122,781r-12,76l9110,2438r12,75l9156,2579r52,52l9274,2665r76,13l10914,2678r76,-13l11056,2631r52,-52l11142,2513r12,-75l11154,857r-12,-76l11108,715r-52,-51l10990,629r-76,-12l9350,617xe" filled="f" strokecolor="#25408f" strokeweight="2pt">
              <v:path arrowok="t"/>
            </v:shape>
            <v:shapetype id="_x0000_t202" coordsize="21600,21600" o:spt="202" path="m,l,21600r21600,l21600,xe">
              <v:stroke joinstyle="miter"/>
              <v:path gradientshapeok="t" o:connecttype="rect"/>
            </v:shapetype>
            <v:shape id="_x0000_s1027" type="#_x0000_t202" style="position:absolute;left:3330;top:597;width:7844;height:2101" filled="f" stroked="f">
              <v:textbox inset="0,0,0,0">
                <w:txbxContent>
                  <w:p w14:paraId="5519860B" w14:textId="77777777" w:rsidR="00525D78" w:rsidRDefault="00525D78">
                    <w:pPr>
                      <w:spacing w:before="7"/>
                      <w:rPr>
                        <w:b/>
                        <w:sz w:val="38"/>
                      </w:rPr>
                    </w:pPr>
                  </w:p>
                  <w:p w14:paraId="4F382452" w14:textId="77777777" w:rsidR="00CD6A4F" w:rsidRDefault="00CD6A4F" w:rsidP="00CD6A4F">
                    <w:pPr>
                      <w:bidi/>
                      <w:spacing w:line="383" w:lineRule="exact"/>
                      <w:ind w:left="207"/>
                      <w:rPr>
                        <w:rFonts w:asciiTheme="majorBidi" w:hAnsiTheme="majorBidi" w:cstheme="majorBidi"/>
                        <w:b/>
                        <w:color w:val="ED6E24"/>
                        <w:spacing w:val="-2"/>
                        <w:sz w:val="40"/>
                        <w:szCs w:val="40"/>
                        <w:rtl/>
                      </w:rPr>
                    </w:pPr>
                    <w:r>
                      <w:rPr>
                        <w:rFonts w:hint="cs"/>
                        <w:b/>
                        <w:color w:val="ED6E24"/>
                        <w:spacing w:val="-2"/>
                        <w:sz w:val="32"/>
                        <w:rtl/>
                      </w:rPr>
                      <w:t xml:space="preserve">                                       </w:t>
                    </w:r>
                    <w:r w:rsidRPr="00CD6A4F">
                      <w:rPr>
                        <w:rFonts w:asciiTheme="majorBidi" w:hAnsiTheme="majorBidi" w:cstheme="majorBidi"/>
                        <w:b/>
                        <w:color w:val="ED6E24"/>
                        <w:spacing w:val="-2"/>
                        <w:sz w:val="40"/>
                        <w:szCs w:val="40"/>
                        <w:rtl/>
                      </w:rPr>
                      <w:t>هل تشعر بالقلق من تعرض شخص ما</w:t>
                    </w:r>
                  </w:p>
                  <w:p w14:paraId="37D62CD7" w14:textId="77777777" w:rsidR="00525D78" w:rsidRPr="00CD6A4F" w:rsidRDefault="00CD6A4F" w:rsidP="00CD6A4F">
                    <w:pPr>
                      <w:bidi/>
                      <w:spacing w:line="383" w:lineRule="exact"/>
                      <w:ind w:left="207"/>
                      <w:rPr>
                        <w:rFonts w:asciiTheme="majorBidi" w:hAnsiTheme="majorBidi" w:cstheme="majorBidi"/>
                        <w:b/>
                        <w:color w:val="ED6E24"/>
                        <w:spacing w:val="-2"/>
                        <w:sz w:val="40"/>
                        <w:szCs w:val="40"/>
                      </w:rPr>
                    </w:pPr>
                    <w:r>
                      <w:rPr>
                        <w:rFonts w:asciiTheme="majorBidi" w:hAnsiTheme="majorBidi" w:cstheme="majorBidi" w:hint="cs"/>
                        <w:b/>
                        <w:color w:val="ED6E24"/>
                        <w:spacing w:val="-2"/>
                        <w:sz w:val="40"/>
                        <w:szCs w:val="40"/>
                        <w:rtl/>
                      </w:rPr>
                      <w:t xml:space="preserve">                       </w:t>
                    </w:r>
                    <w:r w:rsidRPr="00CD6A4F">
                      <w:rPr>
                        <w:rFonts w:asciiTheme="majorBidi" w:hAnsiTheme="majorBidi" w:cstheme="majorBidi"/>
                        <w:b/>
                        <w:color w:val="ED6E24"/>
                        <w:spacing w:val="-2"/>
                        <w:sz w:val="40"/>
                        <w:szCs w:val="40"/>
                        <w:rtl/>
                      </w:rPr>
                      <w:t xml:space="preserve"> </w:t>
                    </w:r>
                    <w:r>
                      <w:rPr>
                        <w:rFonts w:asciiTheme="majorBidi" w:hAnsiTheme="majorBidi" w:cstheme="majorBidi" w:hint="cs"/>
                        <w:b/>
                        <w:color w:val="ED6E24"/>
                        <w:spacing w:val="-2"/>
                        <w:sz w:val="40"/>
                        <w:szCs w:val="40"/>
                        <w:rtl/>
                      </w:rPr>
                      <w:t xml:space="preserve">   </w:t>
                    </w:r>
                    <w:r w:rsidRPr="00CD6A4F">
                      <w:rPr>
                        <w:rFonts w:asciiTheme="majorBidi" w:hAnsiTheme="majorBidi" w:cstheme="majorBidi"/>
                        <w:b/>
                        <w:color w:val="ED6E24"/>
                        <w:spacing w:val="-2"/>
                        <w:sz w:val="40"/>
                        <w:szCs w:val="40"/>
                        <w:rtl/>
                      </w:rPr>
                      <w:t xml:space="preserve">للأذى أو الإهمال؟ </w:t>
                    </w:r>
                    <w:r w:rsidRPr="00CD6A4F">
                      <w:rPr>
                        <w:rFonts w:asciiTheme="majorBidi" w:hAnsiTheme="majorBidi" w:cstheme="majorBidi"/>
                        <w:b/>
                        <w:color w:val="002060"/>
                        <w:spacing w:val="-2"/>
                        <w:sz w:val="40"/>
                        <w:szCs w:val="40"/>
                        <w:rtl/>
                      </w:rPr>
                      <w:t>أبلغ هناك</w:t>
                    </w:r>
                    <w:r w:rsidRPr="00CD6A4F">
                      <w:rPr>
                        <w:rFonts w:asciiTheme="majorBidi" w:hAnsiTheme="majorBidi" w:cstheme="majorBidi"/>
                        <w:b/>
                        <w:color w:val="ED6E24"/>
                        <w:spacing w:val="-2"/>
                        <w:sz w:val="40"/>
                        <w:szCs w:val="40"/>
                        <w:rtl/>
                      </w:rPr>
                      <w:t xml:space="preserve">   </w:t>
                    </w:r>
                  </w:p>
                </w:txbxContent>
              </v:textbox>
            </v:shape>
            <w10:wrap type="topAndBottom" anchorx="page"/>
          </v:group>
        </w:pict>
      </w:r>
      <w:hyperlink r:id="rId8">
        <w:r w:rsidR="00240647">
          <w:rPr>
            <w:b/>
            <w:color w:val="ED6E24"/>
            <w:sz w:val="36"/>
          </w:rPr>
          <w:t>www.coventry.gov.uk/safeguardingadults</w:t>
        </w:r>
      </w:hyperlink>
    </w:p>
    <w:sectPr w:rsidR="00525D78" w:rsidSect="00D951E1">
      <w:type w:val="continuous"/>
      <w:pgSz w:w="11910" w:h="16840"/>
      <w:pgMar w:top="0" w:right="520" w:bottom="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525D78"/>
    <w:rsid w:val="00240647"/>
    <w:rsid w:val="00325523"/>
    <w:rsid w:val="00525D78"/>
    <w:rsid w:val="005B6C6A"/>
    <w:rsid w:val="00CD4090"/>
    <w:rsid w:val="00CD6A4F"/>
    <w:rsid w:val="00D951E1"/>
    <w:rsid w:val="00EB12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14:docId w14:val="08C05B02"/>
  <w15:docId w15:val="{C2CECAB6-9F7B-4AEA-B862-A9316E24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951E1"/>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951E1"/>
    <w:rPr>
      <w:sz w:val="42"/>
      <w:szCs w:val="42"/>
    </w:rPr>
  </w:style>
  <w:style w:type="paragraph" w:styleId="Title">
    <w:name w:val="Title"/>
    <w:basedOn w:val="Normal"/>
    <w:uiPriority w:val="1"/>
    <w:qFormat/>
    <w:rsid w:val="00D951E1"/>
    <w:pPr>
      <w:spacing w:before="75"/>
      <w:ind w:left="115"/>
    </w:pPr>
    <w:rPr>
      <w:rFonts w:ascii="Trebuchet MS" w:eastAsia="Trebuchet MS" w:hAnsi="Trebuchet MS" w:cs="Trebuchet MS"/>
      <w:b/>
      <w:bCs/>
      <w:sz w:val="128"/>
      <w:szCs w:val="128"/>
    </w:rPr>
  </w:style>
  <w:style w:type="paragraph" w:styleId="ListParagraph">
    <w:name w:val="List Paragraph"/>
    <w:basedOn w:val="Normal"/>
    <w:uiPriority w:val="1"/>
    <w:qFormat/>
    <w:rsid w:val="00D951E1"/>
  </w:style>
  <w:style w:type="paragraph" w:customStyle="1" w:styleId="TableParagraph">
    <w:name w:val="Table Paragraph"/>
    <w:basedOn w:val="Normal"/>
    <w:uiPriority w:val="1"/>
    <w:qFormat/>
    <w:rsid w:val="00D95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oventry.gov.uk/safeguardingadults" TargetMode="Externa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ascdirect@coventry.gov.uk"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ITL</dc:creator>
  <cp:lastModifiedBy>Hopkins, Nikki</cp:lastModifiedBy>
  <cp:revision>2</cp:revision>
  <dcterms:created xsi:type="dcterms:W3CDTF">2024-02-06T09:41:00Z</dcterms:created>
  <dcterms:modified xsi:type="dcterms:W3CDTF">2024-02-06T09:41:00Z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2024-01-19T00:00:00Z</vt:filetime>
  </property>
</Properties>
</file>